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CC" w:rsidRDefault="00FA2BCC" w:rsidP="00F61622">
      <w:pPr>
        <w:shd w:val="clear" w:color="auto" w:fill="FFFFFF"/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676B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МБОУ СОО «Школа №15» пос.Биакан </w:t>
      </w:r>
    </w:p>
    <w:p w:rsidR="00F61622" w:rsidRPr="00FA2BCC" w:rsidRDefault="00F61622" w:rsidP="00F61622">
      <w:pPr>
        <w:shd w:val="clear" w:color="auto" w:fill="FFFFFF"/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</w:pPr>
      <w:r w:rsidRPr="00FA2BCC"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  <w:t>Календарный  учебный график 2022-2023</w:t>
      </w:r>
      <w:r w:rsidR="00FA2BCC" w:rsidRPr="00FA2BCC"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  <w:t xml:space="preserve"> учебный год</w:t>
      </w:r>
    </w:p>
    <w:p w:rsidR="00F61622" w:rsidRPr="00B676BE" w:rsidRDefault="00F61622" w:rsidP="00F61622">
      <w:pPr>
        <w:shd w:val="clear" w:color="auto" w:fill="FFFFFF"/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39"/>
        <w:gridCol w:w="35"/>
        <w:gridCol w:w="3439"/>
        <w:gridCol w:w="35"/>
        <w:gridCol w:w="3439"/>
      </w:tblGrid>
      <w:tr w:rsidR="00B676BE" w:rsidTr="00B676BE">
        <w:trPr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  <w:t>сентябрь 2022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  <w:t>октябрь 2022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  <w:t>ноябрь 2022</w:t>
            </w:r>
          </w:p>
        </w:tc>
      </w:tr>
      <w:tr w:rsidR="00B676BE" w:rsidTr="00B676BE">
        <w:trPr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429" w:type="dxa"/>
              <w:jc w:val="center"/>
              <w:tblLook w:val="04A0" w:firstRow="1" w:lastRow="0" w:firstColumn="1" w:lastColumn="0" w:noHBand="0" w:noVBand="1"/>
            </w:tblPr>
            <w:tblGrid>
              <w:gridCol w:w="489"/>
              <w:gridCol w:w="490"/>
              <w:gridCol w:w="490"/>
              <w:gridCol w:w="490"/>
              <w:gridCol w:w="490"/>
              <w:gridCol w:w="490"/>
              <w:gridCol w:w="490"/>
            </w:tblGrid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BE4D5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BE4D5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BE4D5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BE4D5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BE4D5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3429" w:type="dxa"/>
                  <w:gridSpan w:val="7"/>
                  <w:tcBorders>
                    <w:top w:val="triple" w:sz="4" w:space="0" w:color="auto"/>
                    <w:left w:val="nil"/>
                    <w:bottom w:val="triple" w:sz="4" w:space="0" w:color="auto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 четверть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676BE" w:rsidRDefault="00B676B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429" w:type="dxa"/>
              <w:jc w:val="center"/>
              <w:tblBorders>
                <w:top w:val="single" w:sz="6" w:space="0" w:color="999999"/>
                <w:insideH w:val="single" w:sz="6" w:space="0" w:color="999999"/>
                <w:insideV w:val="single" w:sz="6" w:space="0" w:color="999999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490"/>
              <w:gridCol w:w="490"/>
              <w:gridCol w:w="490"/>
              <w:gridCol w:w="490"/>
              <w:gridCol w:w="490"/>
              <w:gridCol w:w="490"/>
            </w:tblGrid>
            <w:tr w:rsidR="00B676BE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BE4D5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BE4D5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BE4D5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BE4D5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BE4D5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24" w:space="0" w:color="00B050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24" w:space="0" w:color="00B050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4" w:space="0" w:color="00B050"/>
                    <w:left w:val="single" w:sz="24" w:space="0" w:color="00B050"/>
                    <w:bottom w:val="single" w:sz="24" w:space="0" w:color="00B050"/>
                    <w:right w:val="single" w:sz="24" w:space="0" w:color="00B050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24" w:space="0" w:color="00B050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4" w:space="0" w:color="00B050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676BE" w:rsidRDefault="00B676B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429" w:type="dxa"/>
              <w:jc w:val="center"/>
              <w:tblLook w:val="04A0" w:firstRow="1" w:lastRow="0" w:firstColumn="1" w:lastColumn="0" w:noHBand="0" w:noVBand="1"/>
            </w:tblPr>
            <w:tblGrid>
              <w:gridCol w:w="489"/>
              <w:gridCol w:w="490"/>
              <w:gridCol w:w="490"/>
              <w:gridCol w:w="490"/>
              <w:gridCol w:w="490"/>
              <w:gridCol w:w="490"/>
              <w:gridCol w:w="490"/>
            </w:tblGrid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BE4D5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BE4D5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BE4D5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BE4D5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BE4D5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nil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3429" w:type="dxa"/>
                  <w:gridSpan w:val="7"/>
                  <w:tcBorders>
                    <w:top w:val="triple" w:sz="4" w:space="0" w:color="auto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 четверть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676BE" w:rsidRDefault="00B676B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76BE" w:rsidTr="00B676BE">
        <w:trPr>
          <w:trHeight w:val="120"/>
          <w:jc w:val="center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676BE" w:rsidTr="00B676BE">
        <w:trPr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  <w:t>декабрь 2022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  <w:t>январь 2023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  <w:t>февраль 2023</w:t>
            </w:r>
          </w:p>
        </w:tc>
      </w:tr>
      <w:tr w:rsidR="00B676BE" w:rsidTr="00B676BE">
        <w:trPr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429" w:type="dxa"/>
              <w:jc w:val="center"/>
              <w:tblLook w:val="04A0" w:firstRow="1" w:lastRow="0" w:firstColumn="1" w:lastColumn="0" w:noHBand="0" w:noVBand="1"/>
            </w:tblPr>
            <w:tblGrid>
              <w:gridCol w:w="489"/>
              <w:gridCol w:w="490"/>
              <w:gridCol w:w="490"/>
              <w:gridCol w:w="490"/>
              <w:gridCol w:w="490"/>
              <w:gridCol w:w="490"/>
              <w:gridCol w:w="490"/>
            </w:tblGrid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B1F9F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B1F9F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B1F9F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B1F9F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B1F9F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676BE" w:rsidRDefault="00B676B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429" w:type="dxa"/>
              <w:jc w:val="center"/>
              <w:tblLook w:val="04A0" w:firstRow="1" w:lastRow="0" w:firstColumn="1" w:lastColumn="0" w:noHBand="0" w:noVBand="1"/>
            </w:tblPr>
            <w:tblGrid>
              <w:gridCol w:w="489"/>
              <w:gridCol w:w="490"/>
              <w:gridCol w:w="490"/>
              <w:gridCol w:w="490"/>
              <w:gridCol w:w="490"/>
              <w:gridCol w:w="490"/>
              <w:gridCol w:w="490"/>
            </w:tblGrid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B1F9F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B1F9F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B1F9F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B1F9F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B1F9F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nil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3429" w:type="dxa"/>
                  <w:gridSpan w:val="7"/>
                  <w:tcBorders>
                    <w:top w:val="triple" w:sz="4" w:space="0" w:color="auto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 четверть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9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10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11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676BE" w:rsidRDefault="00B676B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429" w:type="dxa"/>
              <w:jc w:val="center"/>
              <w:tblLook w:val="04A0" w:firstRow="1" w:lastRow="0" w:firstColumn="1" w:lastColumn="0" w:noHBand="0" w:noVBand="1"/>
            </w:tblPr>
            <w:tblGrid>
              <w:gridCol w:w="489"/>
              <w:gridCol w:w="490"/>
              <w:gridCol w:w="490"/>
              <w:gridCol w:w="490"/>
              <w:gridCol w:w="490"/>
              <w:gridCol w:w="490"/>
              <w:gridCol w:w="490"/>
            </w:tblGrid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B1F9F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B1F9F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B1F9F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B1F9F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B1F9F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CC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CC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CC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CC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CC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CC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FFFFCC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47CE6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676BE" w:rsidRDefault="00B676B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76BE" w:rsidTr="00B676BE">
        <w:trPr>
          <w:trHeight w:val="120"/>
          <w:jc w:val="center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676BE" w:rsidTr="00B676BE">
        <w:trPr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  <w:t>март 2023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  <w:t>апрель 2023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5"/>
                <w:szCs w:val="35"/>
                <w:lang w:eastAsia="ru-RU"/>
              </w:rPr>
              <w:t>май 2023</w:t>
            </w:r>
          </w:p>
        </w:tc>
      </w:tr>
      <w:tr w:rsidR="00B676BE" w:rsidTr="00B676BE">
        <w:trPr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429" w:type="dxa"/>
              <w:jc w:val="center"/>
              <w:tblLook w:val="04A0" w:firstRow="1" w:lastRow="0" w:firstColumn="1" w:lastColumn="0" w:noHBand="0" w:noVBand="1"/>
            </w:tblPr>
            <w:tblGrid>
              <w:gridCol w:w="489"/>
              <w:gridCol w:w="490"/>
              <w:gridCol w:w="490"/>
              <w:gridCol w:w="490"/>
              <w:gridCol w:w="490"/>
              <w:gridCol w:w="490"/>
              <w:gridCol w:w="490"/>
            </w:tblGrid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CFFDC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CFFDC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CFFDC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CFFDC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CFFDC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47CE6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7030A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7030A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7030A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7030A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7030A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7030A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7030A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6BE" w:rsidRDefault="00B676B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429" w:type="dxa"/>
              <w:jc w:val="center"/>
              <w:tblLook w:val="04A0" w:firstRow="1" w:lastRow="0" w:firstColumn="1" w:lastColumn="0" w:noHBand="0" w:noVBand="1"/>
            </w:tblPr>
            <w:tblGrid>
              <w:gridCol w:w="489"/>
              <w:gridCol w:w="490"/>
              <w:gridCol w:w="490"/>
              <w:gridCol w:w="490"/>
              <w:gridCol w:w="490"/>
              <w:gridCol w:w="490"/>
              <w:gridCol w:w="490"/>
            </w:tblGrid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CFFDC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CFFDC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CFFDC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CFFDC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CFFDC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nil"/>
                    <w:left w:val="nil"/>
                    <w:bottom w:val="triple" w:sz="4" w:space="0" w:color="auto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triple" w:sz="4" w:space="0" w:color="auto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triple" w:sz="4" w:space="0" w:color="auto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triple" w:sz="4" w:space="0" w:color="auto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triple" w:sz="4" w:space="0" w:color="auto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triple" w:sz="4" w:space="0" w:color="auto"/>
                    <w:right w:val="nil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3429" w:type="dxa"/>
                  <w:gridSpan w:val="7"/>
                  <w:tcBorders>
                    <w:top w:val="triple" w:sz="4" w:space="0" w:color="auto"/>
                    <w:left w:val="nil"/>
                    <w:bottom w:val="triple" w:sz="4" w:space="0" w:color="auto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 четверть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triple" w:sz="4" w:space="0" w:color="auto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</w:tbl>
          <w:p w:rsidR="00B676BE" w:rsidRDefault="00B676B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6BE" w:rsidRDefault="00B676BE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429" w:type="dxa"/>
              <w:jc w:val="center"/>
              <w:tblLook w:val="04A0" w:firstRow="1" w:lastRow="0" w:firstColumn="1" w:lastColumn="0" w:noHBand="0" w:noVBand="1"/>
            </w:tblPr>
            <w:tblGrid>
              <w:gridCol w:w="489"/>
              <w:gridCol w:w="490"/>
              <w:gridCol w:w="490"/>
              <w:gridCol w:w="490"/>
              <w:gridCol w:w="490"/>
              <w:gridCol w:w="490"/>
              <w:gridCol w:w="490"/>
            </w:tblGrid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CFFDC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CFFDC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CFFDC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CFFDC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CFFDC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47CE6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47CE6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47CE6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C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C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C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C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C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D9D9D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C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C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C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6" w:space="0" w:color="999999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nil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676BE">
              <w:trPr>
                <w:trHeight w:val="312"/>
                <w:jc w:val="center"/>
              </w:trPr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999999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B676BE" w:rsidRDefault="00B676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6BE" w:rsidRDefault="00B676B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676BE" w:rsidRPr="00B676BE" w:rsidRDefault="00B676BE" w:rsidP="00B676B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9610"/>
      </w:tblGrid>
      <w:tr w:rsidR="00B676BE" w:rsidRPr="00B676BE" w:rsidTr="00B676B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A2BCC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BCC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</w:tr>
      <w:tr w:rsidR="00B676BE" w:rsidRPr="00B676BE" w:rsidTr="00B676B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A2BCC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BCC">
              <w:rPr>
                <w:rFonts w:ascii="Times New Roman" w:hAnsi="Times New Roman"/>
                <w:sz w:val="20"/>
                <w:szCs w:val="20"/>
              </w:rPr>
              <w:t xml:space="preserve">дополнительные каникулы у первоклассников </w:t>
            </w:r>
          </w:p>
        </w:tc>
      </w:tr>
      <w:tr w:rsidR="00B676BE" w:rsidRPr="00B676BE" w:rsidTr="00B676BE">
        <w:tc>
          <w:tcPr>
            <w:tcW w:w="421" w:type="dxa"/>
            <w:tcBorders>
              <w:top w:val="nil"/>
              <w:left w:val="nil"/>
              <w:bottom w:val="single" w:sz="24" w:space="0" w:color="00B050"/>
              <w:right w:val="nil"/>
            </w:tcBorders>
            <w:shd w:val="clear" w:color="auto" w:fill="F47CE6"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A2BCC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BCC">
              <w:rPr>
                <w:rFonts w:ascii="Times New Roman" w:hAnsi="Times New Roman"/>
                <w:sz w:val="20"/>
                <w:szCs w:val="20"/>
              </w:rPr>
              <w:t>праздничные и выходные дни</w:t>
            </w:r>
          </w:p>
        </w:tc>
      </w:tr>
      <w:tr w:rsidR="00B676BE" w:rsidRPr="00B676BE" w:rsidTr="00B676BE">
        <w:tc>
          <w:tcPr>
            <w:tcW w:w="42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hideMark/>
          </w:tcPr>
          <w:p w:rsidR="00B676BE" w:rsidRPr="00FA2BCC" w:rsidRDefault="00B67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B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24" w:space="0" w:color="00B050"/>
              <w:bottom w:val="nil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BCC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BCC">
              <w:rPr>
                <w:rFonts w:ascii="Times New Roman" w:hAnsi="Times New Roman"/>
                <w:sz w:val="20"/>
                <w:szCs w:val="20"/>
              </w:rPr>
              <w:t xml:space="preserve">День учителя </w:t>
            </w:r>
          </w:p>
        </w:tc>
      </w:tr>
      <w:tr w:rsidR="00B676BE" w:rsidRPr="00B676BE" w:rsidTr="00B676BE">
        <w:tc>
          <w:tcPr>
            <w:tcW w:w="421" w:type="dxa"/>
            <w:tcBorders>
              <w:top w:val="single" w:sz="24" w:space="0" w:color="00B050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BCC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BCC">
              <w:rPr>
                <w:rFonts w:ascii="Times New Roman" w:hAnsi="Times New Roman"/>
                <w:sz w:val="20"/>
                <w:szCs w:val="20"/>
              </w:rPr>
              <w:t>Последний звонок</w:t>
            </w:r>
          </w:p>
        </w:tc>
      </w:tr>
      <w:tr w:rsidR="00B676BE" w:rsidRPr="00B676BE" w:rsidTr="00B676B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BCC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BCC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</w:tr>
      <w:tr w:rsidR="00B676BE" w:rsidRPr="00B676BE" w:rsidTr="00B676B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BCC">
              <w:rPr>
                <w:rFonts w:ascii="Times New Roman" w:hAnsi="Times New Roman"/>
                <w:sz w:val="20"/>
                <w:szCs w:val="20"/>
              </w:rPr>
              <w:t>Промежуточная аттестация во 2 раз</w:t>
            </w:r>
          </w:p>
        </w:tc>
      </w:tr>
      <w:tr w:rsidR="00B676BE" w:rsidRPr="00B676BE" w:rsidTr="00B676B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BC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                    1 класс : 33 учебных недели (каникулы 41 день)</w:t>
            </w:r>
          </w:p>
        </w:tc>
      </w:tr>
      <w:tr w:rsidR="00B676BE" w:rsidRPr="00B676BE" w:rsidTr="00B676B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6BE" w:rsidRPr="00FA2BCC" w:rsidRDefault="001E6D6C" w:rsidP="001E6D6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                    </w:t>
            </w:r>
            <w:bookmarkStart w:id="0" w:name="_GoBack"/>
            <w:bookmarkEnd w:id="0"/>
            <w:r w:rsidR="00B676BE" w:rsidRPr="00FA2BCC">
              <w:rPr>
                <w:rFonts w:ascii="Times New Roman" w:hAnsi="Times New Roman"/>
                <w:color w:val="FF0000"/>
                <w:sz w:val="20"/>
                <w:szCs w:val="20"/>
              </w:rPr>
              <w:t>2-11 классы: 34 учебных недели ( каникулы 34 дня)</w:t>
            </w:r>
          </w:p>
        </w:tc>
      </w:tr>
      <w:tr w:rsidR="00B676BE" w:rsidRPr="00B676BE" w:rsidTr="00B676B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A2BCC">
              <w:rPr>
                <w:rFonts w:ascii="Times New Roman" w:hAnsi="Times New Roman"/>
                <w:color w:val="1F3864" w:themeColor="accent5" w:themeShade="80"/>
                <w:sz w:val="20"/>
                <w:szCs w:val="20"/>
              </w:rPr>
              <w:t>1 четверть:</w:t>
            </w:r>
            <w:r w:rsidRPr="00FA2BCC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8 недель (с 1.09.по 26.10)</w:t>
            </w:r>
          </w:p>
        </w:tc>
      </w:tr>
      <w:tr w:rsidR="00B676BE" w:rsidRPr="00B676BE" w:rsidTr="00B676B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A2BCC">
              <w:rPr>
                <w:rFonts w:ascii="Times New Roman" w:hAnsi="Times New Roman"/>
                <w:color w:val="1F3864" w:themeColor="accent5" w:themeShade="80"/>
                <w:sz w:val="20"/>
                <w:szCs w:val="20"/>
              </w:rPr>
              <w:t>2 четверть:</w:t>
            </w:r>
            <w:r w:rsidRPr="00FA2BCC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7 недель и 3 дня (с 7.11 по 28.12.2022)</w:t>
            </w:r>
          </w:p>
        </w:tc>
      </w:tr>
      <w:tr w:rsidR="00B676BE" w:rsidRPr="00B676BE" w:rsidTr="00B676B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A2BCC">
              <w:rPr>
                <w:rFonts w:ascii="Times New Roman" w:hAnsi="Times New Roman"/>
                <w:color w:val="1F3864" w:themeColor="accent5" w:themeShade="80"/>
                <w:sz w:val="20"/>
                <w:szCs w:val="20"/>
              </w:rPr>
              <w:t>3 четверть:</w:t>
            </w:r>
            <w:r w:rsidRPr="00FA2BCC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10 недель и 2 дня (12.01.2023 – 23.03.2023)</w:t>
            </w:r>
          </w:p>
        </w:tc>
      </w:tr>
      <w:tr w:rsidR="00B676BE" w:rsidRPr="00B676BE" w:rsidTr="00B676B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6BE" w:rsidRPr="00FA2BCC" w:rsidRDefault="00B676BE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A2BCC">
              <w:rPr>
                <w:rFonts w:ascii="Times New Roman" w:hAnsi="Times New Roman"/>
                <w:color w:val="1F3864" w:themeColor="accent5" w:themeShade="80"/>
                <w:sz w:val="20"/>
                <w:szCs w:val="20"/>
              </w:rPr>
              <w:t>4 четверть:</w:t>
            </w:r>
            <w:r w:rsidRPr="00FA2BCC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8 недель (03.04.2023 – 26.05.2023)</w:t>
            </w:r>
          </w:p>
        </w:tc>
      </w:tr>
    </w:tbl>
    <w:p w:rsidR="00B676BE" w:rsidRPr="00F61622" w:rsidRDefault="00B676BE" w:rsidP="00B676BE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sectPr w:rsidR="00B676BE" w:rsidRPr="00F61622" w:rsidSect="00F61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AF"/>
    <w:rsid w:val="001E6D6C"/>
    <w:rsid w:val="005077AF"/>
    <w:rsid w:val="00AA032D"/>
    <w:rsid w:val="00B676BE"/>
    <w:rsid w:val="00F61622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282"/>
  <w15:chartTrackingRefBased/>
  <w15:docId w15:val="{086DB7CB-AF26-4BB2-A4D3-08D5946E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2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5</cp:revision>
  <dcterms:created xsi:type="dcterms:W3CDTF">2022-11-04T00:27:00Z</dcterms:created>
  <dcterms:modified xsi:type="dcterms:W3CDTF">2022-12-11T11:53:00Z</dcterms:modified>
</cp:coreProperties>
</file>